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3E" w:rsidRPr="003E76DA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3E76DA">
        <w:rPr>
          <w:rFonts w:ascii="Times New Roman CYR" w:eastAsia="Times New Roman CYR" w:hAnsi="Times New Roman CYR" w:cs="Times New Roman CYR"/>
          <w:b/>
          <w:sz w:val="28"/>
        </w:rPr>
        <w:t>СОВЕТ ДЕПУТАТОВ</w:t>
      </w:r>
    </w:p>
    <w:p w:rsidR="0069263E" w:rsidRPr="003E76DA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3E76DA">
        <w:rPr>
          <w:rFonts w:ascii="Times New Roman CYR" w:eastAsia="Times New Roman CYR" w:hAnsi="Times New Roman CYR" w:cs="Times New Roman CYR"/>
          <w:b/>
          <w:sz w:val="28"/>
        </w:rPr>
        <w:t>КОРФОВСКОГО ГОРОДСКОГО ПОСЕЛЕНИЯ</w:t>
      </w:r>
    </w:p>
    <w:p w:rsidR="003E76DA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Хабаровского муниципального района </w:t>
      </w:r>
    </w:p>
    <w:p w:rsidR="0069263E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Хабаровского края</w:t>
      </w:r>
    </w:p>
    <w:p w:rsidR="003E76DA" w:rsidRDefault="003E76DA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69263E" w:rsidRPr="003E76DA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3E76DA">
        <w:rPr>
          <w:rFonts w:ascii="Times New Roman CYR" w:eastAsia="Times New Roman CYR" w:hAnsi="Times New Roman CYR" w:cs="Times New Roman CYR"/>
          <w:b/>
          <w:sz w:val="28"/>
        </w:rPr>
        <w:t>РЕШЕНИЕ</w:t>
      </w:r>
    </w:p>
    <w:p w:rsidR="0069263E" w:rsidRDefault="0069263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3E76D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30.04.2019</w:t>
      </w:r>
      <w:r w:rsidR="006717E7">
        <w:rPr>
          <w:rFonts w:ascii="Times New Roman CYR" w:eastAsia="Times New Roman CYR" w:hAnsi="Times New Roman CYR" w:cs="Times New Roman CYR"/>
          <w:sz w:val="28"/>
        </w:rPr>
        <w:t xml:space="preserve"> № </w:t>
      </w:r>
      <w:r>
        <w:rPr>
          <w:rFonts w:ascii="Times New Roman CYR" w:eastAsia="Times New Roman CYR" w:hAnsi="Times New Roman CYR" w:cs="Times New Roman CYR"/>
          <w:sz w:val="28"/>
        </w:rPr>
        <w:t>9/33</w:t>
      </w:r>
    </w:p>
    <w:p w:rsidR="003E76DA" w:rsidRDefault="003E76DA" w:rsidP="003E76DA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69263E" w:rsidRPr="003E76DA" w:rsidRDefault="006717E7" w:rsidP="003E76DA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Об утверждении отчета об исполнении бюджета</w:t>
      </w:r>
      <w:r w:rsidR="003E76DA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8"/>
        </w:rPr>
        <w:t>Корфовского городского поселения Хабаровского</w:t>
      </w:r>
      <w:r w:rsidR="003E76DA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8"/>
        </w:rPr>
        <w:t>муниципа</w:t>
      </w:r>
      <w:r w:rsidR="003E76DA">
        <w:rPr>
          <w:rFonts w:ascii="Times New Roman CYR" w:eastAsia="Times New Roman CYR" w:hAnsi="Times New Roman CYR" w:cs="Times New Roman CYR"/>
          <w:b/>
          <w:sz w:val="28"/>
        </w:rPr>
        <w:t xml:space="preserve">льного района Хабаровского края </w:t>
      </w:r>
      <w:r>
        <w:rPr>
          <w:rFonts w:ascii="Times New Roman CYR" w:eastAsia="Times New Roman CYR" w:hAnsi="Times New Roman CYR" w:cs="Times New Roman CYR"/>
          <w:b/>
          <w:sz w:val="28"/>
        </w:rPr>
        <w:t>за 2018 год</w:t>
      </w:r>
    </w:p>
    <w:p w:rsidR="0069263E" w:rsidRDefault="0069263E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3E76DA" w:rsidRPr="003E76DA" w:rsidRDefault="003E76DA" w:rsidP="003E76DA">
      <w:pPr>
        <w:pStyle w:val="Standard"/>
        <w:autoSpaceDE w:val="0"/>
        <w:ind w:firstLine="709"/>
        <w:jc w:val="both"/>
        <w:rPr>
          <w:rFonts w:eastAsia="Times New Roman CYR" w:cs="Times New Roman"/>
          <w:color w:val="auto"/>
          <w:sz w:val="28"/>
          <w:szCs w:val="28"/>
          <w:lang w:val="ru-RU"/>
        </w:rPr>
      </w:pPr>
      <w:r w:rsidRPr="003E76DA">
        <w:rPr>
          <w:rFonts w:eastAsia="Times New Roman CYR" w:cs="Times New Roman"/>
          <w:color w:val="auto"/>
          <w:sz w:val="28"/>
          <w:szCs w:val="28"/>
          <w:lang w:val="ru-RU"/>
        </w:rPr>
        <w:t xml:space="preserve">Руководствуясь Бюджетным кодексом Российской Федерации, Положением о бюджетном процессе в Корфовском городском поселении Хабаровского муниципального района Хабаровского края, утвержденного решением </w:t>
      </w:r>
      <w:proofErr w:type="gramStart"/>
      <w:r w:rsidRPr="003E76DA">
        <w:rPr>
          <w:rFonts w:eastAsia="Times New Roman CYR" w:cs="Times New Roman"/>
          <w:color w:val="auto"/>
          <w:sz w:val="28"/>
          <w:szCs w:val="28"/>
          <w:lang w:val="ru-RU"/>
        </w:rPr>
        <w:t>Совета депутатов Корфовского городского поселения Хабаровского муниципального района Хабаровского края</w:t>
      </w:r>
      <w:proofErr w:type="gramEnd"/>
      <w:r w:rsidRPr="003E76DA">
        <w:rPr>
          <w:rFonts w:eastAsia="Times New Roman CYR" w:cs="Times New Roman"/>
          <w:color w:val="auto"/>
          <w:sz w:val="28"/>
          <w:szCs w:val="28"/>
          <w:lang w:val="ru-RU"/>
        </w:rPr>
        <w:t xml:space="preserve"> от 29.12.2014 № 14/86, Совет депутатов Корфовского городского поселения Хабаровского муниципального района Хабаровского края</w:t>
      </w:r>
    </w:p>
    <w:p w:rsidR="003E76DA" w:rsidRPr="003E76DA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3E76DA">
        <w:rPr>
          <w:rFonts w:ascii="Times New Roman" w:hAnsi="Times New Roman" w:cs="Times New Roman"/>
          <w:b/>
          <w:kern w:val="3"/>
          <w:sz w:val="28"/>
          <w:szCs w:val="28"/>
        </w:rPr>
        <w:t>РЕШИЛ:</w:t>
      </w:r>
    </w:p>
    <w:p w:rsidR="0069263E" w:rsidRPr="003E76DA" w:rsidRDefault="006717E7" w:rsidP="003E76DA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</w:rPr>
      </w:pPr>
      <w:r w:rsidRPr="003E76DA">
        <w:rPr>
          <w:rFonts w:ascii="Times New Roman" w:eastAsia="Times New Roman CYR" w:hAnsi="Times New Roman" w:cs="Times New Roman"/>
          <w:sz w:val="28"/>
        </w:rPr>
        <w:t>1. Утвердить отчёт об исполнении бюджета Корфовского городского поселения Хабаровского муниципального района Хабаровского края за 2018 год по доходам в сумме 77575,8</w:t>
      </w:r>
      <w:r w:rsidRPr="003E76DA">
        <w:rPr>
          <w:rFonts w:ascii="Times New Roman" w:eastAsia="Times New Roman CYR" w:hAnsi="Times New Roman" w:cs="Times New Roman"/>
          <w:sz w:val="24"/>
        </w:rPr>
        <w:t xml:space="preserve"> </w:t>
      </w:r>
      <w:r w:rsidRPr="003E76DA">
        <w:rPr>
          <w:rFonts w:ascii="Times New Roman" w:eastAsia="Times New Roman CYR" w:hAnsi="Times New Roman" w:cs="Times New Roman"/>
          <w:sz w:val="28"/>
        </w:rPr>
        <w:t>тысяч рублей (101,3 % от плана) и расходам в сумме 81031,0 тысяч рублей (97,15</w:t>
      </w:r>
      <w:r w:rsidR="000941B6" w:rsidRPr="003E76DA">
        <w:rPr>
          <w:rFonts w:ascii="Times New Roman" w:eastAsia="Times New Roman CYR" w:hAnsi="Times New Roman" w:cs="Times New Roman"/>
          <w:sz w:val="28"/>
        </w:rPr>
        <w:t xml:space="preserve"> </w:t>
      </w:r>
      <w:r w:rsidRPr="003E76DA">
        <w:rPr>
          <w:rFonts w:ascii="Times New Roman" w:eastAsia="Times New Roman CYR" w:hAnsi="Times New Roman" w:cs="Times New Roman"/>
          <w:sz w:val="28"/>
        </w:rPr>
        <w:t>% от плана), согласно приложениям № 1, 2, 3, 4, 5.</w:t>
      </w:r>
    </w:p>
    <w:p w:rsidR="0069263E" w:rsidRPr="003E76DA" w:rsidRDefault="006717E7" w:rsidP="003E7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E76DA">
        <w:rPr>
          <w:rFonts w:ascii="Times New Roman" w:eastAsia="Times New Roman CYR" w:hAnsi="Times New Roman" w:cs="Times New Roman"/>
          <w:sz w:val="28"/>
        </w:rPr>
        <w:t xml:space="preserve">2. Опубликовать (обнародовать) настоящее решение в Информационном бюллетене Корфовского городского поселения Хабаровского муниципального района Хабаровского края и </w:t>
      </w:r>
      <w:r w:rsidR="003E76DA" w:rsidRPr="003E76DA">
        <w:rPr>
          <w:rFonts w:ascii="Times New Roman" w:eastAsia="Times New Roman CYR" w:hAnsi="Times New Roman" w:cs="Times New Roman"/>
          <w:sz w:val="28"/>
        </w:rPr>
        <w:t xml:space="preserve">разместить на официальном сайте </w:t>
      </w:r>
      <w:r w:rsidRPr="003E76DA">
        <w:rPr>
          <w:rFonts w:ascii="Times New Roman" w:eastAsia="Times New Roman CYR" w:hAnsi="Times New Roman" w:cs="Times New Roman"/>
          <w:sz w:val="28"/>
        </w:rPr>
        <w:t xml:space="preserve">Корфовского городского поселения Хабаровского муниципального района Хабаровского края </w:t>
      </w:r>
      <w:r w:rsidRPr="003E76DA">
        <w:rPr>
          <w:rFonts w:ascii="Times New Roman" w:eastAsia="Times New Roman CYR" w:hAnsi="Times New Roman" w:cs="Times New Roman"/>
          <w:color w:val="000000"/>
          <w:sz w:val="28"/>
          <w:szCs w:val="28"/>
        </w:rPr>
        <w:t>www</w:t>
      </w:r>
      <w:r w:rsidRPr="003E76DA">
        <w:rPr>
          <w:rFonts w:ascii="Times New Roman" w:eastAsia="Calibri" w:hAnsi="Times New Roman" w:cs="Times New Roman"/>
          <w:vanish/>
          <w:color w:val="000000"/>
          <w:sz w:val="28"/>
          <w:szCs w:val="28"/>
        </w:rPr>
        <w:t>HYPERLINK "file:///D:/Обмен/Бюджет/Бюджет%25252525202016%2525252520года/www.adminkorfovskoe.ru"</w:t>
      </w:r>
      <w:r w:rsidRPr="003E76D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E76DA">
        <w:rPr>
          <w:rFonts w:ascii="Times New Roman" w:eastAsia="Times New Roman CYR" w:hAnsi="Times New Roman" w:cs="Times New Roman"/>
          <w:vanish/>
          <w:color w:val="000000"/>
          <w:sz w:val="28"/>
          <w:szCs w:val="28"/>
        </w:rPr>
        <w:t>HYPERLINK "file:///D:/Обмен/Бюджет/Бюджет%25252525202016%2525252520года/www.adminkorfovskoe.ru"</w:t>
      </w:r>
      <w:r w:rsidRPr="003E76DA">
        <w:rPr>
          <w:rFonts w:ascii="Times New Roman" w:eastAsia="Times New Roman CYR" w:hAnsi="Times New Roman" w:cs="Times New Roman"/>
          <w:color w:val="000000"/>
          <w:sz w:val="28"/>
          <w:szCs w:val="28"/>
        </w:rPr>
        <w:t>adminkorfovskoe</w:t>
      </w:r>
      <w:r w:rsidRPr="003E76DA">
        <w:rPr>
          <w:rFonts w:ascii="Times New Roman" w:eastAsia="Calibri" w:hAnsi="Times New Roman" w:cs="Times New Roman"/>
          <w:vanish/>
          <w:color w:val="000000"/>
          <w:sz w:val="28"/>
          <w:szCs w:val="28"/>
        </w:rPr>
        <w:t>HYPERLINK "file:///D:/Обмен/Бюджет/Бюджет%25252525202016%2525252520года/www.adminkorfovskoe.ru"</w:t>
      </w:r>
      <w:r w:rsidRPr="003E76D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E76DA">
        <w:rPr>
          <w:rFonts w:ascii="Times New Roman" w:eastAsia="Times New Roman CYR" w:hAnsi="Times New Roman" w:cs="Times New Roman"/>
          <w:vanish/>
          <w:color w:val="000000"/>
          <w:sz w:val="28"/>
          <w:szCs w:val="28"/>
        </w:rPr>
        <w:t>HYPERLINK "file:///D:/Обмен/Бюджет/Бюджет%25252525202016%2525252520года/www.adminkorfovskoe.ru"</w:t>
      </w:r>
      <w:r w:rsidRPr="003E76DA">
        <w:rPr>
          <w:rFonts w:ascii="Times New Roman" w:eastAsia="Times New Roman CYR" w:hAnsi="Times New Roman" w:cs="Times New Roman"/>
          <w:color w:val="000000"/>
          <w:sz w:val="28"/>
          <w:szCs w:val="28"/>
        </w:rPr>
        <w:t>ru</w:t>
      </w:r>
      <w:r w:rsidRPr="003E76DA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69263E" w:rsidRPr="003E76DA" w:rsidRDefault="006717E7" w:rsidP="003E7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E76DA">
        <w:rPr>
          <w:rFonts w:ascii="Times New Roman" w:eastAsia="Times New Roman CYR" w:hAnsi="Times New Roman" w:cs="Times New Roman"/>
          <w:sz w:val="28"/>
        </w:rPr>
        <w:t>3. Настоящее решение вступает в силу после его официального опубликования (обнародования)</w:t>
      </w:r>
      <w:r w:rsidRPr="003E76DA">
        <w:rPr>
          <w:rFonts w:ascii="Times New Roman" w:eastAsia="Calibri" w:hAnsi="Times New Roman" w:cs="Times New Roman"/>
          <w:sz w:val="28"/>
        </w:rPr>
        <w:t>.</w:t>
      </w:r>
    </w:p>
    <w:p w:rsidR="0069263E" w:rsidRDefault="0069263E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69263E" w:rsidRDefault="0069263E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3E76DA" w:rsidRDefault="003E76DA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69263E" w:rsidRDefault="006717E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Председатель Совета депутатов                                                     И.А.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Галышева</w:t>
      </w:r>
      <w:proofErr w:type="spellEnd"/>
    </w:p>
    <w:p w:rsidR="0069263E" w:rsidRDefault="0069263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3E76DA" w:rsidRDefault="003E76DA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3E76DA" w:rsidRDefault="003E76DA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Глава городского поселения</w:t>
      </w:r>
      <w:r>
        <w:rPr>
          <w:rFonts w:ascii="Times New Roman CYR" w:eastAsia="Times New Roman CYR" w:hAnsi="Times New Roman CYR" w:cs="Times New Roman CYR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ab/>
        <w:t xml:space="preserve">         </w:t>
      </w:r>
      <w:r w:rsidR="003E76DA">
        <w:rPr>
          <w:rFonts w:ascii="Times New Roman CYR" w:eastAsia="Times New Roman CYR" w:hAnsi="Times New Roman CYR" w:cs="Times New Roman CYR"/>
          <w:sz w:val="28"/>
        </w:rPr>
        <w:t xml:space="preserve">                              Э.</w:t>
      </w:r>
      <w:r>
        <w:rPr>
          <w:rFonts w:ascii="Times New Roman CYR" w:eastAsia="Times New Roman CYR" w:hAnsi="Times New Roman CYR" w:cs="Times New Roman CYR"/>
          <w:sz w:val="28"/>
        </w:rPr>
        <w:t xml:space="preserve">Б.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Аврамец</w:t>
      </w:r>
      <w:proofErr w:type="spellEnd"/>
    </w:p>
    <w:p w:rsidR="0069263E" w:rsidRDefault="0069263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3E76DA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962"/>
        <w:rPr>
          <w:rFonts w:ascii="Times New Roman CYR" w:hAnsi="Times New Roman CYR" w:cs="Times New Roman CYR"/>
          <w:sz w:val="28"/>
          <w:szCs w:val="28"/>
        </w:rPr>
      </w:pP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3E76DA" w:rsidRPr="00243764" w:rsidRDefault="003E76DA" w:rsidP="003E76DA">
      <w:pPr>
        <w:widowControl w:val="0"/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30.04.2019 № 9/33</w:t>
      </w:r>
    </w:p>
    <w:p w:rsidR="0069263E" w:rsidRDefault="0069263E">
      <w:pPr>
        <w:spacing w:after="0" w:line="284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Поступление доходов бюджета Корфовского городского поселения </w:t>
      </w:r>
    </w:p>
    <w:p w:rsidR="0069263E" w:rsidRDefault="006717E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2018 году</w:t>
      </w:r>
    </w:p>
    <w:p w:rsidR="0069263E" w:rsidRDefault="006717E7">
      <w:pPr>
        <w:spacing w:after="0" w:line="240" w:lineRule="auto"/>
        <w:ind w:left="79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7"/>
        </w:rPr>
        <w:t xml:space="preserve">       </w:t>
      </w:r>
    </w:p>
    <w:p w:rsidR="0069263E" w:rsidRDefault="006717E7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8"/>
        <w:gridCol w:w="3450"/>
        <w:gridCol w:w="1757"/>
        <w:gridCol w:w="1399"/>
      </w:tblGrid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бюджетной классификации РФ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Утверждено</w:t>
            </w:r>
          </w:p>
          <w:p w:rsidR="0069263E" w:rsidRDefault="0069263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1 00 00000 00 0000 000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68731,0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69917,5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Налоги на прибыль, доходы 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tabs>
                <w:tab w:val="left" w:pos="497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31635,0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tabs>
                <w:tab w:val="left" w:pos="497"/>
              </w:tabs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31583,9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31635,0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31583,9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1 01 02010 01 0000 110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31622,0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31574,6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1 01 02020 01 0000 110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  частной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ст. 227 НК РФ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3,3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101 02030 01 0000 110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1940,0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2069,4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1 03 02000 01 0000 110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1940,0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2069,4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1 03 02230 01 0000 110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837,0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922,0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1 03 02240 01 0000 110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1 03 02250 01 0000 110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1345,0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1 03 02260 01 0000 110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 от уплаты акцизов на прямогонный бензин, производимый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-185,0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-206,5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1 05 00000 00 0000 000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3395,0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3435,2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1 05 01000 01 0000 110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3395,0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3435,2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1167,9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1 05 01011 01 0000 110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1167,9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1 05 01012 01 0000 110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2230,0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2267,3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1 05 01021 01 0000 110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2230,0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2267,3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1 05 01022 01 0000 110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Единый налог, взимаемый с налогоплательщиков, выбравших в качестве налогообложения доходы, уменьшенные на величину расходов (за налоговые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периоды, истекшие до 1 января 2011 года)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1 05 03000 01 0000 110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1 05 03010 01 0000 110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имущество, в т. ч.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27004,0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27633,0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1 06 01000 00 0000 110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915,6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1 06 01030 13 0000 110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915,6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1 06 04000 02 0000 110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5200,0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5384,2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1 06 04011 02 0000 110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 с организаций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1380,9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1 06 04012 02 0000 110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 с физических лиц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3820,0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4003,3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1 06 06000 00 0000 110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20924,0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21333,2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1 06 06030 03 0000 110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организаций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18516,0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18794,3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1 06 06033 13 0000 110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18516,0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18794,3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1 06 06040 00 0000 110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2408,0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2538,9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1 06 06043 13 0000 110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2408,0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2538,9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1 08 00000 00 0000 000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26,5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1 08 04020 01 0000 110</w:t>
            </w:r>
          </w:p>
          <w:p w:rsidR="0069263E" w:rsidRDefault="0069263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27,0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26,5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4288,3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1 11 05000 00 0000 120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государственного и муниципального имущества (за исключением</w:t>
            </w:r>
            <w:proofErr w:type="gramEnd"/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3300,0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3723,9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1 11 05010 00 0000 120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3274,0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3698,5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1 11 05013 13 0000 120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аренды, указанных земельных участков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3274,0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3698,5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1 11 05030 00 0000 120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25,4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1 11 05035 13 0000 120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25,4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1 11 09000 00 0000 120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564,4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1 11 09040 00 0000 120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564,4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1 11 09045 13 0000 120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564,4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167,7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1 13 01000 00 0000 130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(работ)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115,9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1 13 01990 00 0000 130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(работ)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115,9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1 13 01995 13 0000 130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115,9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1 13 02000 00 0000 130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компенсации затрат государства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51,8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1 13 02990 00 0000 130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компенсации затрат государства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51,8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1 13 02995 13 0000 130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51,8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544,0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549,9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1 14 01050 13 0000 410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Доходы от продажи квартир, находящихся в собственности городских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179,0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179,2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1 14 06000 00 0000 430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370,7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1 14 06010 00 0000 430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269,8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1 14 06013 13 0000 430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269,8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1 14 06020 00 0000 430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101,0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100,8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1 14 06025 13 0000 430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101,0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100,8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1 16 33000 00 0000 140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1,7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1 16 33050 13 0000 140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1,7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141,0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161,9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1 17 05000 00 0000 180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141,0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161,9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1 17 05050 13 0000 180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 бюджетов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141,0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161,9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2 00 00000 00 0000 000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7847,858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7658,31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7594,748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7405,2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2 02 15001 13 0000 151</w:t>
            </w:r>
          </w:p>
          <w:p w:rsidR="0069263E" w:rsidRDefault="0069263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272,18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272,18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2 02 20000 00 0000 151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4547,65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4358,1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2 02 25555 13 0000 151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2529,09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2529,09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2 02 29999 13 0000 151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2018,56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1828,9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2 02 30000 00 0000 151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Субвенции бюджетам субъектов Российской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Федерации и муниципальных образований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440,808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440,808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2 02 30024 13 0000 151</w:t>
            </w:r>
          </w:p>
          <w:p w:rsidR="0069263E" w:rsidRDefault="0069263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2,2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2,2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2 02 35118 13 0000 151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2 02 35930 13 0000 151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106,318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106,318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2 02 40000 00 0000 151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2334,11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2334,11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2 02 49999 13 0000 151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2334,11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2334,11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2 07 00000 00 0000 000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253,11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253,11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2 07 05030 13 0000 180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253,11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253,11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2 19 60010 13 0000 151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8 50 00000 00 0000 000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бюджета – ИТОГО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76579,0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77575,8</w:t>
            </w:r>
          </w:p>
        </w:tc>
      </w:tr>
    </w:tbl>
    <w:p w:rsidR="003E76DA" w:rsidRDefault="003E76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76DA" w:rsidRDefault="003E76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717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</w:t>
      </w:r>
      <w:r w:rsidR="003E76DA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76DA" w:rsidRDefault="003E76DA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</w:p>
    <w:p w:rsidR="003E76DA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2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3E76DA" w:rsidRPr="00243764" w:rsidRDefault="003E76DA" w:rsidP="003E76DA">
      <w:pPr>
        <w:widowControl w:val="0"/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30.04.2019 № 9/33</w:t>
      </w:r>
    </w:p>
    <w:p w:rsidR="0069263E" w:rsidRDefault="0069263E">
      <w:pPr>
        <w:spacing w:after="0" w:line="284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Распределение бюджетных ассигнований </w:t>
      </w:r>
    </w:p>
    <w:p w:rsidR="0069263E" w:rsidRDefault="006717E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на 2018 год</w:t>
      </w:r>
    </w:p>
    <w:p w:rsidR="0069263E" w:rsidRDefault="0069263E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                                                                                                     в тыс. руб.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0"/>
        <w:gridCol w:w="1592"/>
        <w:gridCol w:w="693"/>
        <w:gridCol w:w="1488"/>
        <w:gridCol w:w="1351"/>
      </w:tblGrid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Наименование показателей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ЦСР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ВР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Утверждено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«Энергосбережение и повышение энергетической эффективности Корф. ГП на 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2689,2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2689,2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2689,2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«Физическая культура и спорт, молодёжная политика Корфовского городского поселения Хабаровского муниципального района Хабаровского края на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на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1500,16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1500,16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1500,16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1500,16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Бюджетные инвестиции на строительство спортивной площадки в рамках программы поддержки местных инициатив граждан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11000SС580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2671,85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2416,89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Бюджетные инвестиции на строительство спортивной площадки в рамках программы поддержки местных инициатив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граждан. Средства бюджета Хабаровского края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11000SС58К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1745,05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Бюджетные инвестиции на строительство спортивной площадки в рамках программы поддержки местных инициатив граждан. Средства бюджета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11000SС58М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671,85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671,84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26,04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26,04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Закупка товаров, работ, услуг в целях капитального ремонта (государственного) муниципального имущества. Средства бюджета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26,04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26,04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«Обеспечение пожарной безопасности на территории Корфовского городского поселения на период на 2018-2020 годы».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1631,9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1631,9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3460,0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3459,5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3460,0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3459,5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«Содержание автодорог и безопасность дорожного движения Корфовского городского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поселения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1900000000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5255,0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4413,6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1560,0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1062,3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445,0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383,3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3250,0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2968,0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автомобильных дорог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на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1900000010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6850,5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6850,5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автомобильных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дорог общего пользования местного значения Корфовского городского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на 2018-2020 годы». Прочая закупка товаров, работ и услуг для государственных (муниципальных нужд)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1900000010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6850,5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6850,5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2018-2020 годы.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58,56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58,56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24000SC31М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14,4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14,4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24000SC31М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25,6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«Развитие муниципальной службы в администрации Корфовского городского поселения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Хабаровского  муниципального района Хабаровского края на 2018-2020 годы». Средства бюджета Хабаровского края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24000SC31К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24000SC31К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18,56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502,6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502,53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502,6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502,53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«Комплексное развитие систем коммунальной инфраструктуры Корфовского ГП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7908,0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7802,9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7908,0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7802,9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7908,0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7802,9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«Безопасный город»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«Благоустройство территории Корфовского городского поселения 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2953,95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2811,2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2953,95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2811,2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2953,95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2811,2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Приобретение саженцев, рассады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43,8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43,8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Организация и содержание мест захоронения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49,0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970,15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970,15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Ликвидация несанкционированных свалок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1728,4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19,85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«Трудовое воспитание и          занятость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на 2018-2020 годы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10,7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10,7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10,7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10,7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«Формирование современной городской среды Корфовского городского поселения Хабаровского муниципального района Хабаровского края на 2018-2022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3900000000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4039,09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4039,09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4039,09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4039,09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39000L555A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4039,09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4039,09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39001L555A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2346,117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2346,117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39002L555A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1692,973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1692,973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Глава муниципального образования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1146,05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1144,6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Расходы на выплаты главе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муниципального образования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7110000001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1146,05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1144,6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Фонд оплаты труда главы муниципального образования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869,8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276,05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274,8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12841,13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12322,42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12841,13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12322,42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7494,72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7314,82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5683,0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5520,8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0,72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0,72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1811,0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1793,3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Центральный аппарат. Выполнение функций органами местного самоуправления. Иные закупки товаров, работ, услуг для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обеспечения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 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4730,0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4391,3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1294,4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3330,0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3096,9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106,71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106,6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4,41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прочих налогов и сборов и иных платежей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89,3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89,3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иных платежей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12,9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 за счет межбюджетных трансфертов бюджета Хабаровского муниципального района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7220000102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509,7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509,7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7220000102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391,475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391,475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7220000102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118,225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118,225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1072,4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1070,6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Расходы на выплаты председателю представительного органа муниципального образования Корфовского городского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7310000001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995,6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995,4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Фонд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оплаты труда председателя представительного органа муниципального образования Корфовского городского поселения</w:t>
            </w:r>
            <w:proofErr w:type="gramEnd"/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754,9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240,6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240,5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76,8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75,2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379,6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379,6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334,0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285,9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7410000001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93,7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 выполнение полномочий (администрирование)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440,808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438,608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Закон Хабаровского края от 24.11.2010 N 49 "О наделении органов местного самоуправления Хабаровского края государственными полномочиями Хабаровского края по применению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законодательства об административных правонарушениях"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752000П320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332,29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332,29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251,08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251,08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193,78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193,78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57,3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57,3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81,21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81,21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Осуществление первичного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80,21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80,21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106,318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106,318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42,605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42,605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32,609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32,609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9,996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9,996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Иные закупки товаров, работ, услуг для обеспечения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63,713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63,713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5,089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5,089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58,624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Times New Roman CYR" w:hAnsi="Times New Roman" w:cs="Times New Roman"/>
                <w:sz w:val="28"/>
                <w:szCs w:val="28"/>
              </w:rPr>
              <w:t>58,624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15463,36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13548,66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8360,25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8357,86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6027,99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6025,6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2332,26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2332,26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Иные закупки товаров, работ, услуг для обеспечения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5283,42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5158,31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 Закупка товаров, работ и услуг в сфере информационно-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коммуникационных технологий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189,42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171,43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Прочая закупка товаров, работ, услуг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для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государственных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5094,0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4986,88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33,34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32,49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851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12,9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подведомственными учреждениями. Уплата прочих налогов, сборов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852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подведомственными учреждениями. Уплата иных платежей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20,34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19,59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 местных администраций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870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Пенсионное обеспечение. Доплаты к пенсиям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269,13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 муниципальных служащих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269,13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Дорожный фонд. Содержание, ремонт автомобильных дорог в границах городских округов и поселений в рамках непрограммных расходов.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831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1003,06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1003,06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14,6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характера. Прочая закупка товаров, работ и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14,6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381,1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364,21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303,1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Другие общегосударственные вопросы. Иные непрограммные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мероприятия. 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9990000015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831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31,11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31,11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Уплата иных платежей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797,5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761,02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Капитальный ремонт муниципального жилищного фонда в рамках непрограммных расходов.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262,5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226,02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535,0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535,0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410,0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  <w:p w:rsidR="0069263E" w:rsidRDefault="0069263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410,0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Мероприятия в области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коммунального хозяйства в рамках непрограммных расходов.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9990000018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4550,0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4519,07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1550,0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1519,07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в области коммунального хозяйства в рамках непрограммных расходов.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3000,0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  <w:p w:rsidR="0069263E" w:rsidRDefault="0069263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1229,0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1228,39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1229,0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1228,39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Массовый спорт. 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14,34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Массовый спорт. 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9990000023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14,34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466,0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397,8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466,0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397,8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78,5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78,5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 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28,5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28,5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909,0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908,8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909,0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908,8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269,72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269,7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Выборы представительного органа власти муниципального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образования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9990000039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880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269,72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269,7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Безвозмездные перечисления бюджетам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Перечисления другим бюджетам бюджетной системы РФ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Средства на комплектование книжных фондов библиотек муниципальных образований за счет бюджета Хабаровского края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99900L5190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2,062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2,062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Расходы на выплаты персоналу казённых учреждений. Средства бюджета Хабаровского края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99904SС02К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1786,35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1786,35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Фонд оплаты труда. Средства бюджета Хабаровского края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99904SС02К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1372,01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1372,01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учреждений. Средства бюджета Хабаровского края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99904SС02К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414,34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414,34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Выполнение функций подведомственными учреждениями. Расходы на выплаты персоналу казённых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учреждений. Средства бюджета Корфовского городского поселения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99904SС02М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1786,35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1786,35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Выполнение функций подведомственными учреждениями. Фонд оплаты труда. Средства бюджета Корфовского городского поселения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1372,01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1372,01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учреждений. Средства бюджета Корфовского городского поселения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414,34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414,34</w:t>
            </w:r>
          </w:p>
        </w:tc>
      </w:tr>
      <w:tr w:rsidR="0069263E"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ИТОГО: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21514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81031,0</w:t>
            </w:r>
          </w:p>
        </w:tc>
      </w:tr>
    </w:tbl>
    <w:p w:rsidR="0069263E" w:rsidRDefault="0069263E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76DA" w:rsidRDefault="003E76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717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И.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76DA" w:rsidRDefault="003E76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76DA" w:rsidRDefault="003E76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76DA" w:rsidRDefault="003E76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3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3E76DA" w:rsidRPr="00243764" w:rsidRDefault="003E76DA" w:rsidP="003E76DA">
      <w:pPr>
        <w:widowControl w:val="0"/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30.04.2019 № 9/33</w:t>
      </w:r>
    </w:p>
    <w:p w:rsidR="0069263E" w:rsidRDefault="0069263E">
      <w:pPr>
        <w:spacing w:after="0" w:line="284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Распределение бюджетных ассигнований по разделам, подразделам, целевым статьям и видам расходов бюджета городского поселения на 2018 год</w:t>
      </w:r>
    </w:p>
    <w:p w:rsidR="0069263E" w:rsidRDefault="0069263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тыс. руб.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5"/>
        <w:gridCol w:w="379"/>
        <w:gridCol w:w="407"/>
        <w:gridCol w:w="1592"/>
        <w:gridCol w:w="482"/>
        <w:gridCol w:w="1488"/>
        <w:gridCol w:w="1341"/>
      </w:tblGrid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Наименование показателей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РЗ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ПР</w:t>
            </w:r>
            <w:proofErr w:type="gramEnd"/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ЦСР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ВР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Утверждено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ОБЩЕГОСУДАРСТВЕННЫЕ  ВОПРОСЫ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16800,57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16085,99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1146,05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1144,6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1146,05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1144,6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главе муниципального образования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1146,05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1144,6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главы муниципального образования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869,8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276,05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274,8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1072,4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1070,6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функций органов государственной власти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1072,4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1070,6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995,6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995,4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754,9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240,6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240,5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76,8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75,2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12901,89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12380,98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Хабаровского края на 2018-2020 годы»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58,56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58,56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Закупка товаров, работ, услуг в сфере информационно-коммуникационных технологий. Средства бюджета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24000SС31М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14,4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Прочая закупка товаров, работ и услуг для государственных (муниципальных) нужд. Средства бюджета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24000SС31М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25,6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Хабаровского края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24000SС31К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местного самоуправления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12841,13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12322,42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Центральный аппарат. Выполнение функций органами местного самоуправления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12841,13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12322,42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7494,72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7314,82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5683,0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5520,8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0,72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0,72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1811,0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1793,3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 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4730,0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4391,3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Центральный аппарат. Выполнение функций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1294,4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3330,0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3096,9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налогов, сборов и иных платежей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106,71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106,6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4,41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прочих налогов и сборов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89,3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89,3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иных платежей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12,9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 за счет межбюджетных трансфертов бюджета Хабаровского муниципального района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7220000102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509,7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509,7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7220000102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509,7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509,7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муниципальных органов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7220000102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391,475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391,475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7220000102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118,225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118,225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Закон Хабаровского края от 24.11.2010 N 49 "О наделении органов местного самоуправления Хабаровского края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379,6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379,6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334,0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285,9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93,7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269,72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269,7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880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269,72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269,7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 местных администраций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расходы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925,61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840,51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381,11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364,21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303,1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303,1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tabs>
                <w:tab w:val="left" w:pos="369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Премии и гранты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831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31,11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31,11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466,0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397,8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466,0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397,8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78,5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78,5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Общее образование. Реализация государственных функций, связанных с общегосударственным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управлением.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28,5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ОБОРОНА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332,29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251,08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251,08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193,78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193,78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57,3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57,3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81,21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81,21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Осуществление первичного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1,0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80,21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80,21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1936,318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1852,818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106,318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106,318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106,318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106,318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42,605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42,605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32,609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32,609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9,996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9,996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63,713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63,713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Регистрация актов гражданского состояния. Закупка товаров, работ, услуг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 сфере информационно-коммуникационных технологий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5,089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5,089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58,624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58,624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1830,0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1746,5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«Обеспечение пожарной безопасности на территории Корфовского городского поселения на период 2018-2020 годы»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1631,9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2018-2020 годы. Прочая закупка товаров, работ и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«Безопасный город» на 2018-2020 годы». Средства бюджета Корфовского городского поселения. Прочая закупка товаров, работ и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Мероприятия по предупреждению и ликвидации последствий чрезвычайных ситуаций 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стихийных бедствий в рамках непрограммных расходов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характера. Прочая закупка товаров, работ и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ЭКОНОМИКА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19953,731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19111,56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Дорожное хозяйство (дорожные фонды)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18542,131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17700,231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2018-2020 годы». Средства бюджета Корфовского городского поселения.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1810000000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3460,0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3459,5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«Содержание автодорог и безопасность дорожного движения Корфовского городского поселения на 2018-2020 годы»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5255,0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4413,6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1560,0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1062,3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1900000002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383,3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Содержание автомобильных дорог в границах городских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1900000003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2968,0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автомобильных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на 2018-2020 годы».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1900000010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6850,5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6850,5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1973,571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1973,571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нужд. 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39000L555A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1973,571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1973,571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39001L555A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1973,571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1973,571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39002L555A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Дорожный фонд.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Содержание, ремонт автомобильных дорог в границах городских округов и поселений в рамках непрограммных расходов.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1003,06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1003,06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1411,6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1411,33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502,6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502,53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909,0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908,8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909,0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908,8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ЖИЛИЩНО-КОММУНАЛЬНОЕ ХОЗЯЙСТВО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25296,0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24714,89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3907,5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3860,22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«Энергосбережение и повышение энергетической эффективности Корфовского городского поселения на 2018-2020 годы»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0700000001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2689,2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Жилищное хозяйство. Капитальный ремонт муниципального жилищного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фонда в рамках непрограммных расходов.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797,5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761,02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Жилищное хозяйство.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262,5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226,02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535,0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9990000017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Коммунальное хозяйство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12458,0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12321,97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«Комплексное развитие систем коммунальной инфраструктуры Корфовского ГП на 2018-2020 годы».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7908,0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7802,9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9990000018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4519,07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9990000018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1519,07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Мероприятия в области коммунального хозяйства в рамках непрограммных расходов.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Субсидии (гранты в форме субсидий) на финансовое обеспечение затрат в связи с производством (реализацией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9990000018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3000,0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Благоустройство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8931,02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8532,699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Бюджетные инвестиции на строительство спортивной площадки в рамках программы поддержки местных инициатив граждан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11000SС580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2671,85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2416,89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Бюджетные инвестиции на строительство спортивной площадки в рамках программы поддержки местных инициатив граждан. Средства бюджета Хабаровского края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11000SС58К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1745,05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Бюджетные инвестиции на строительство спортивной площадки в рамках программы поддержки местных инициатив граждан. Средства бюджета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11000SС58М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671,85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671,84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«Благоустройство территории Корфовского городского поселения на 2018-2020 годы»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2953,95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2811,2</w:t>
            </w:r>
          </w:p>
          <w:p w:rsidR="0069263E" w:rsidRDefault="0069263E">
            <w:pPr>
              <w:suppressAutoHyphens/>
              <w:spacing w:after="0" w:line="240" w:lineRule="auto"/>
            </w:pP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Приобретение саженцев, рассады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43,8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43,8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Организация и содержание мест захоронения в рамках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2800000002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Благоустройство дворовых 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2800000003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970,15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970,15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Ликвидация несанкционированных свалок в рамках муниципальной программы «Благоустройство территории Корфовского ГП на 2018-2020 годы».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2800000004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1728,4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2800000005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19,85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«Трудовое воспитание и          занятость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муниципального района Хабаровского края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3210000000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10,7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10,7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Прочая закупка товаров, работ,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2065,519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2065,519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Прочая закупка товаров, работ, услуг для гос. (муниципальных) нужд.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39000L555A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2065,519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2065,519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работ, услуг для гос. (муниципальных) нужд.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39001L555A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372,546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372,546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(муниципальных) нужд.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39002L555A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1692,973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1692,973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1229,0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1228,39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1229,0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1228,39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 И КИНЕМАТОГРАФИЯ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17277,812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17149,46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17277,812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17149,46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26,04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26,04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Учреждения культуры и мероприятия в сфере культуры и кинематографии. Муниципальная программа "Доступная среда" на 2016 - 2018 годы". Закупка товаров, работ, услуг в целях капитального ремонта (государственного) муниципального имущества. Средства бюджета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Корфовского ГП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26,04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26,04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15463,36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13548,66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8360,25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8357,86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6027,99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6025,6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2332,26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2332,26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5283,42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5158,31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189,42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171,43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5094,0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4986,88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Выполнение функций подведомственными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учреждениями. Уплата налогов, сборов и иных платежей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33,34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32,49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851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12,9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852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20,34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19,59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Средства на комплектование книжных фондов библиотек муниципальных образований за счет бюджета Хабаровского края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99900L5190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2,062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2,062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Расходы на выплаты персоналу казённых учреждений. Средства бюджета Хабаровского края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99904SС02К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1786,35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1786,35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Фонд оплаты труда. Средства бюджета Хабаровского края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99904SС02К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1372,01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1372,01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Выполнение функций подведомственными учреждениями. Взносы по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обязательному социальному страхованию на выплаты по оплате труда работников и иные выплаты работникам учреждений. Средства бюджета Хабаровского края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99904SС02К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414,34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414,34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Выполнение функций подведомственными учреждениями. Расходы на выплаты персоналу казённых учреждений. Средства бюджета Корфовского городского поселения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99904SС02М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1786,35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1786,35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Фонд оплаты труда. Средства бюджета Корфовского городского поселения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99904SС02М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1372,01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1372,01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учреждений. Средства бюджета Корфовского городского поселения на поддержку учреждений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99904SС02М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414,34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414,34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СОЦИАЛЬНАЯ ПОЛИТИКА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269,13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269,13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Доплаты к пенсиям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269,13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Доплаты к пенсиям муниципальных служащих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269,13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1540,16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1514,5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1540,16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1514,5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«Физическая культура и спорт, молодёжная политика  Корфовского городского поселения Хабаровского муниципального района Хабаровского края на 2018-2020 годы»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1500,16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1500,16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спорт. 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14,34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81031,0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перечисления бюджетам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9990000103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Перечисления другим бюджетам бюджетной системы РФ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9990000103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Расходы бюджета – ИТОГО: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81031,0</w:t>
            </w:r>
          </w:p>
        </w:tc>
      </w:tr>
    </w:tbl>
    <w:p w:rsidR="0069263E" w:rsidRDefault="006926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E76DA" w:rsidRDefault="003E76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717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76DA" w:rsidRDefault="003E76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4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3E76DA" w:rsidRPr="00243764" w:rsidRDefault="003E76DA" w:rsidP="003E76DA">
      <w:pPr>
        <w:widowControl w:val="0"/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30.04.2019 № 9/33</w:t>
      </w:r>
    </w:p>
    <w:p w:rsidR="0069263E" w:rsidRDefault="006926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9263E" w:rsidRDefault="00671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Ведомственная структура расходов бюджета городского поселения</w:t>
      </w:r>
    </w:p>
    <w:p w:rsidR="0069263E" w:rsidRDefault="00671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 2018 год</w:t>
      </w:r>
    </w:p>
    <w:p w:rsidR="0069263E" w:rsidRDefault="006717E7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425"/>
        <w:gridCol w:w="425"/>
        <w:gridCol w:w="993"/>
        <w:gridCol w:w="500"/>
        <w:gridCol w:w="1430"/>
        <w:gridCol w:w="1336"/>
      </w:tblGrid>
      <w:tr w:rsidR="0069263E" w:rsidTr="003E76D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Глава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7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ЦСР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ВР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Утверждено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</w:t>
            </w:r>
          </w:p>
        </w:tc>
      </w:tr>
      <w:tr w:rsidR="0069263E" w:rsidTr="003E76D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7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66129,02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63881,54</w:t>
            </w:r>
          </w:p>
        </w:tc>
      </w:tr>
      <w:tr w:rsidR="0069263E" w:rsidTr="003E76D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16800,57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16085,99</w:t>
            </w:r>
          </w:p>
        </w:tc>
      </w:tr>
      <w:tr w:rsidR="0069263E" w:rsidTr="003E76D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332,29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332,29</w:t>
            </w:r>
          </w:p>
        </w:tc>
      </w:tr>
      <w:tr w:rsidR="0069263E" w:rsidTr="003E76D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1936,3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1852,818</w:t>
            </w:r>
          </w:p>
        </w:tc>
      </w:tr>
      <w:tr w:rsidR="0069263E" w:rsidTr="003E76D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19953,7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19111,56</w:t>
            </w:r>
          </w:p>
        </w:tc>
      </w:tr>
      <w:tr w:rsidR="0069263E" w:rsidTr="003E76D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25296,0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24714,89</w:t>
            </w:r>
          </w:p>
        </w:tc>
      </w:tr>
      <w:tr w:rsidR="0069263E" w:rsidTr="003E76D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270,0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269,13</w:t>
            </w:r>
          </w:p>
        </w:tc>
      </w:tr>
      <w:tr w:rsidR="0069263E" w:rsidTr="003E76D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1540,16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1514,5</w:t>
            </w:r>
          </w:p>
        </w:tc>
      </w:tr>
      <w:tr w:rsidR="0069263E" w:rsidTr="003E76D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B43E8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9263E" w:rsidTr="003E76D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7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912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0000000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B43E8A">
              <w:rPr>
                <w:rFonts w:ascii="Times New Roman" w:eastAsia="Times New Roman" w:hAnsi="Times New Roman" w:cs="Times New Roman"/>
                <w:sz w:val="28"/>
                <w:szCs w:val="28"/>
              </w:rPr>
              <w:t>17277,812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17149,46</w:t>
            </w:r>
          </w:p>
        </w:tc>
      </w:tr>
      <w:tr w:rsidR="0069263E" w:rsidTr="003E76DA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Расходы бюджета – ИТОГО: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  <w:p w:rsidR="0069263E" w:rsidRDefault="0069263E">
            <w:pPr>
              <w:suppressAutoHyphens/>
              <w:spacing w:after="0" w:line="240" w:lineRule="auto"/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81031,0</w:t>
            </w:r>
          </w:p>
        </w:tc>
      </w:tr>
    </w:tbl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76DA" w:rsidRDefault="003E76DA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3E76DA" w:rsidRDefault="003E76DA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Председатель Совета депутатов                                                    И.А.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Галышева</w:t>
      </w:r>
      <w:proofErr w:type="spellEnd"/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5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Корфовского городского поселения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муниципального района</w:t>
      </w:r>
    </w:p>
    <w:p w:rsidR="003E76DA" w:rsidRPr="00243764" w:rsidRDefault="003E76DA" w:rsidP="003E76DA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678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>Хабаровского края</w:t>
      </w:r>
    </w:p>
    <w:p w:rsidR="003E76DA" w:rsidRPr="00243764" w:rsidRDefault="003E76DA" w:rsidP="003E76DA">
      <w:pPr>
        <w:widowControl w:val="0"/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 CYR" w:hAnsi="Times New Roman CYR" w:cs="Times New Roman CYR"/>
          <w:sz w:val="28"/>
          <w:szCs w:val="28"/>
        </w:rPr>
      </w:pPr>
      <w:r w:rsidRPr="00243764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30.04.2019 № 9/33</w:t>
      </w:r>
    </w:p>
    <w:p w:rsidR="0069263E" w:rsidRDefault="00692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69263E" w:rsidRDefault="00692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69263E" w:rsidRDefault="00671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ИСТОЧНИКИ</w:t>
      </w:r>
    </w:p>
    <w:p w:rsidR="0069263E" w:rsidRDefault="00671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ВНУТРЕННЕГО ФИНАНСИРОВАНИЯ ДЕФИЦИТА БЮДЖЕТА</w:t>
      </w:r>
    </w:p>
    <w:p w:rsidR="0069263E" w:rsidRDefault="00671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КОРФОВСКОГО ГОРОДСКОГО ПОСЕЛЕНИЯ НА 2018 ГОД</w:t>
      </w:r>
    </w:p>
    <w:p w:rsidR="0069263E" w:rsidRDefault="00692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9263E" w:rsidRDefault="006717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(тыс. рублей)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3241"/>
        <w:gridCol w:w="1802"/>
        <w:gridCol w:w="1478"/>
      </w:tblGrid>
      <w:tr w:rsidR="0069263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69263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812 01 00 00 00 00 0000 000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6828,96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3455,2</w:t>
            </w:r>
          </w:p>
        </w:tc>
      </w:tr>
      <w:tr w:rsidR="0069263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812 01 05 00 00 00 0000 000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6828,96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3455,2</w:t>
            </w:r>
          </w:p>
        </w:tc>
      </w:tr>
      <w:tr w:rsidR="0069263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812 01 05 00 00 00 0000 500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76579,0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-77575,8</w:t>
            </w:r>
          </w:p>
        </w:tc>
      </w:tr>
      <w:tr w:rsidR="0069263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812 01 05 00 00 00 0000 600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81031,0</w:t>
            </w:r>
          </w:p>
        </w:tc>
      </w:tr>
      <w:tr w:rsidR="0069263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812 01 05 02 00 00 0000 500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76579,0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-77575,8</w:t>
            </w:r>
          </w:p>
        </w:tc>
      </w:tr>
      <w:tr w:rsidR="0069263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812 01 05 02 01 00 0000 510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76579,0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-77575,8</w:t>
            </w:r>
          </w:p>
        </w:tc>
      </w:tr>
      <w:tr w:rsidR="0069263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812 01 05 02 01 05 0000 510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76579,0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-77575,8</w:t>
            </w:r>
          </w:p>
        </w:tc>
      </w:tr>
      <w:tr w:rsidR="0069263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812 01 05 02 00 00 0000 600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81031,0</w:t>
            </w:r>
          </w:p>
        </w:tc>
      </w:tr>
      <w:tr w:rsidR="0069263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812 01 05 02 01 00 0000 610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81031,0</w:t>
            </w:r>
          </w:p>
        </w:tc>
      </w:tr>
      <w:tr w:rsidR="0069263E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812 01 05 02 01 05 0000 610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81031,0</w:t>
            </w:r>
          </w:p>
        </w:tc>
      </w:tr>
    </w:tbl>
    <w:p w:rsidR="0069263E" w:rsidRDefault="00692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263E" w:rsidRDefault="00692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76DA" w:rsidRDefault="003E76DA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</w:p>
    <w:p w:rsidR="0069263E" w:rsidRDefault="006717E7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Председатель Совета депутатов                                              </w:t>
      </w:r>
      <w:bookmarkStart w:id="0" w:name="_GoBack"/>
      <w:bookmarkEnd w:id="0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      И.А.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</w:rPr>
        <w:t>Галышева</w:t>
      </w:r>
      <w:proofErr w:type="spellEnd"/>
    </w:p>
    <w:sectPr w:rsidR="0069263E" w:rsidSect="003E76D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63E"/>
    <w:rsid w:val="000941B6"/>
    <w:rsid w:val="00215148"/>
    <w:rsid w:val="003E76DA"/>
    <w:rsid w:val="006717E7"/>
    <w:rsid w:val="0069263E"/>
    <w:rsid w:val="00B43E8A"/>
    <w:rsid w:val="00BB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76D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10578</Words>
  <Characters>60299</Characters>
  <Application>Microsoft Office Word</Application>
  <DocSecurity>0</DocSecurity>
  <Lines>502</Lines>
  <Paragraphs>141</Paragraphs>
  <ScaleCrop>false</ScaleCrop>
  <Company/>
  <LinksUpToDate>false</LinksUpToDate>
  <CharactersWithSpaces>70736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</cp:lastModifiedBy>
  <cp:revision>7</cp:revision>
  <dcterms:created xsi:type="dcterms:W3CDTF">2019-04-09T14:09:00Z</dcterms:created>
  <dcterms:modified xsi:type="dcterms:W3CDTF">2019-05-05T23:22:00Z</dcterms:modified>
</cp:coreProperties>
</file>